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04" w:rsidRDefault="003F47B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28670" cy="539842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NCC Color - Horizontal HI-R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53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7B7" w:rsidRDefault="003F47B7"/>
    <w:p w:rsidR="003F47B7" w:rsidRDefault="003F47B7"/>
    <w:p w:rsidR="003F47B7" w:rsidRDefault="003F47B7"/>
    <w:p w:rsidR="003F47B7" w:rsidRDefault="00453294" w:rsidP="003F47B7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Diesel, Truck and Heavy Equipment Technology</w:t>
      </w:r>
      <w:r w:rsidR="003F47B7" w:rsidRPr="003F47B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Program Schedule</w:t>
      </w:r>
    </w:p>
    <w:p w:rsidR="003F47B7" w:rsidRDefault="003F47B7" w:rsidP="003F47B7">
      <w:pPr>
        <w:pStyle w:val="NoSpacing"/>
        <w:jc w:val="center"/>
        <w:rPr>
          <w:rFonts w:ascii="Arial" w:hAnsi="Arial" w:cs="Arial"/>
          <w:b/>
          <w:sz w:val="28"/>
        </w:rPr>
      </w:pPr>
    </w:p>
    <w:p w:rsidR="00453294" w:rsidRPr="00453294" w:rsidRDefault="00453294" w:rsidP="00453294">
      <w:pPr>
        <w:tabs>
          <w:tab w:val="left" w:pos="5760"/>
        </w:tabs>
        <w:spacing w:before="120" w:after="60"/>
        <w:ind w:left="360"/>
        <w:rPr>
          <w:rFonts w:ascii="Arial" w:eastAsia="Calibri" w:hAnsi="Arial" w:cs="Arial"/>
          <w:b/>
          <w:bCs/>
        </w:rPr>
      </w:pPr>
      <w:r w:rsidRPr="00453294">
        <w:rPr>
          <w:rFonts w:ascii="Arial" w:eastAsia="Calibri" w:hAnsi="Arial" w:cs="Arial"/>
          <w:b/>
          <w:bCs/>
        </w:rPr>
        <w:t>First Semester – Fall</w:t>
      </w:r>
      <w:r w:rsidRPr="00453294">
        <w:rPr>
          <w:rFonts w:ascii="Arial" w:eastAsia="Calibri" w:hAnsi="Arial" w:cs="Arial"/>
          <w:b/>
          <w:bCs/>
        </w:rPr>
        <w:tab/>
        <w:t>Credit Hours</w:t>
      </w:r>
      <w:bookmarkStart w:id="0" w:name="_GoBack"/>
      <w:bookmarkEnd w:id="0"/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bookmarkStart w:id="1" w:name="_Hlk50283597"/>
      <w:r w:rsidRPr="00453294">
        <w:rPr>
          <w:rFonts w:ascii="Arial" w:eastAsia="Calibri" w:hAnsi="Arial" w:cs="Arial"/>
        </w:rPr>
        <w:t>AMDT-1000</w:t>
      </w:r>
      <w:r w:rsidRPr="00453294">
        <w:rPr>
          <w:rFonts w:ascii="Arial" w:eastAsia="Calibri" w:hAnsi="Arial" w:cs="Arial"/>
        </w:rPr>
        <w:tab/>
        <w:t>OSHA 10 for General Industry</w:t>
      </w:r>
      <w:r w:rsidRPr="00453294">
        <w:rPr>
          <w:rFonts w:ascii="Arial" w:eastAsia="Calibri" w:hAnsi="Arial" w:cs="Arial"/>
        </w:rPr>
        <w:tab/>
        <w:t>1.0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AUTO-1210</w:t>
      </w:r>
      <w:r w:rsidRPr="00453294">
        <w:rPr>
          <w:rFonts w:ascii="Arial" w:eastAsia="Calibri" w:hAnsi="Arial" w:cs="Arial"/>
        </w:rPr>
        <w:tab/>
        <w:t>Auto Parts Specialist</w:t>
      </w:r>
      <w:r w:rsidRPr="00453294">
        <w:rPr>
          <w:rFonts w:ascii="Arial" w:eastAsia="Calibri" w:hAnsi="Arial" w:cs="Arial"/>
        </w:rPr>
        <w:tab/>
        <w:t>2.0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DSLT-1010</w:t>
      </w:r>
      <w:r w:rsidRPr="00453294">
        <w:rPr>
          <w:rFonts w:ascii="Arial" w:eastAsia="Calibri" w:hAnsi="Arial" w:cs="Arial"/>
        </w:rPr>
        <w:tab/>
        <w:t>Basic Shop Skills</w:t>
      </w:r>
      <w:r w:rsidRPr="00453294">
        <w:rPr>
          <w:rFonts w:ascii="Arial" w:eastAsia="Calibri" w:hAnsi="Arial" w:cs="Arial"/>
        </w:rPr>
        <w:tab/>
        <w:t>2.0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DSLT-1350</w:t>
      </w:r>
      <w:r w:rsidRPr="00453294">
        <w:rPr>
          <w:rFonts w:ascii="Arial" w:eastAsia="Calibri" w:hAnsi="Arial" w:cs="Arial"/>
        </w:rPr>
        <w:tab/>
        <w:t>Safety and Emergency Response</w:t>
      </w:r>
      <w:r w:rsidRPr="00453294">
        <w:rPr>
          <w:rFonts w:ascii="Arial" w:eastAsia="Calibri" w:hAnsi="Arial" w:cs="Arial"/>
        </w:rPr>
        <w:tab/>
        <w:t>1.0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WELD-1015</w:t>
      </w:r>
      <w:r w:rsidRPr="00453294">
        <w:rPr>
          <w:rFonts w:ascii="Arial" w:eastAsia="Calibri" w:hAnsi="Arial" w:cs="Arial"/>
        </w:rPr>
        <w:tab/>
        <w:t>Introduction to Welding</w:t>
      </w:r>
      <w:r w:rsidRPr="00453294">
        <w:rPr>
          <w:rFonts w:ascii="Arial" w:eastAsia="Calibri" w:hAnsi="Arial" w:cs="Arial"/>
        </w:rPr>
        <w:tab/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 w:firstLine="216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 xml:space="preserve">Oral Communication, Personal 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 w:firstLine="216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 xml:space="preserve">Development GE Elective – </w:t>
      </w:r>
      <w:r w:rsidRPr="00453294">
        <w:rPr>
          <w:rFonts w:ascii="Arial" w:eastAsia="Calibri" w:hAnsi="Arial" w:cs="Arial"/>
        </w:rPr>
        <w:tab/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ab/>
        <w:t>Writing Communication GE Elective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u w:val="single"/>
        </w:rPr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Total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15.0</w:t>
      </w:r>
    </w:p>
    <w:bookmarkEnd w:id="1"/>
    <w:p w:rsidR="00453294" w:rsidRPr="00453294" w:rsidRDefault="00453294" w:rsidP="00453294">
      <w:pPr>
        <w:tabs>
          <w:tab w:val="left" w:pos="5760"/>
        </w:tabs>
        <w:spacing w:before="120" w:after="60"/>
        <w:ind w:left="360"/>
        <w:rPr>
          <w:rFonts w:ascii="Arial" w:eastAsia="Calibri" w:hAnsi="Arial" w:cs="Arial"/>
          <w:b/>
          <w:bCs/>
        </w:rPr>
      </w:pPr>
      <w:r w:rsidRPr="00453294">
        <w:rPr>
          <w:rFonts w:ascii="Arial" w:eastAsia="Calibri" w:hAnsi="Arial" w:cs="Arial"/>
          <w:b/>
          <w:bCs/>
        </w:rPr>
        <w:t>Second Semester – Spring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DSLT-1110</w:t>
      </w:r>
      <w:r w:rsidRPr="00453294">
        <w:rPr>
          <w:rFonts w:ascii="Arial" w:eastAsia="Calibri" w:hAnsi="Arial" w:cs="Arial"/>
        </w:rPr>
        <w:tab/>
        <w:t>Diesel Engines I</w:t>
      </w:r>
      <w:r w:rsidRPr="00453294">
        <w:rPr>
          <w:rFonts w:ascii="Arial" w:eastAsia="Calibri" w:hAnsi="Arial" w:cs="Arial"/>
        </w:rPr>
        <w:tab/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DSLT-2110</w:t>
      </w:r>
      <w:r w:rsidRPr="00453294">
        <w:rPr>
          <w:rFonts w:ascii="Arial" w:eastAsia="Calibri" w:hAnsi="Arial" w:cs="Arial"/>
        </w:rPr>
        <w:tab/>
        <w:t>Diesel Engines II</w:t>
      </w:r>
      <w:r w:rsidRPr="00453294">
        <w:rPr>
          <w:rFonts w:ascii="Arial" w:eastAsia="Calibri" w:hAnsi="Arial" w:cs="Arial"/>
        </w:rPr>
        <w:tab/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DSLT-1150</w:t>
      </w:r>
      <w:r w:rsidRPr="00453294">
        <w:rPr>
          <w:rFonts w:ascii="Arial" w:eastAsia="Calibri" w:hAnsi="Arial" w:cs="Arial"/>
        </w:rPr>
        <w:tab/>
        <w:t>Electrical I</w:t>
      </w:r>
      <w:r w:rsidRPr="00453294">
        <w:rPr>
          <w:rFonts w:ascii="Arial" w:eastAsia="Calibri" w:hAnsi="Arial" w:cs="Arial"/>
        </w:rPr>
        <w:tab/>
        <w:t>2.0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DSLT-1250</w:t>
      </w:r>
      <w:r w:rsidRPr="00453294">
        <w:rPr>
          <w:rFonts w:ascii="Arial" w:eastAsia="Calibri" w:hAnsi="Arial" w:cs="Arial"/>
        </w:rPr>
        <w:tab/>
        <w:t>Powertrain</w:t>
      </w:r>
      <w:r w:rsidRPr="00453294">
        <w:rPr>
          <w:rFonts w:ascii="Arial" w:eastAsia="Calibri" w:hAnsi="Arial" w:cs="Arial"/>
        </w:rPr>
        <w:tab/>
        <w:t>4.0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  <w:u w:val="single"/>
        </w:rPr>
      </w:pPr>
      <w:r w:rsidRPr="00453294">
        <w:rPr>
          <w:rFonts w:ascii="Arial" w:eastAsia="Calibri" w:hAnsi="Arial" w:cs="Arial"/>
        </w:rPr>
        <w:tab/>
        <w:t>Quantitative Reasoning GE Elective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u w:val="single"/>
        </w:rPr>
        <w:t>3.0- 4.0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Total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15.0 – 16.0</w:t>
      </w:r>
    </w:p>
    <w:p w:rsidR="00453294" w:rsidRPr="00453294" w:rsidRDefault="00453294" w:rsidP="00453294">
      <w:pPr>
        <w:tabs>
          <w:tab w:val="left" w:pos="5760"/>
        </w:tabs>
        <w:spacing w:before="120" w:after="60"/>
        <w:ind w:left="360"/>
        <w:rPr>
          <w:rFonts w:ascii="Arial" w:eastAsia="Calibri" w:hAnsi="Arial" w:cs="Arial"/>
          <w:b/>
        </w:rPr>
      </w:pPr>
      <w:r w:rsidRPr="00453294">
        <w:rPr>
          <w:rFonts w:ascii="Arial" w:eastAsia="Calibri" w:hAnsi="Arial" w:cs="Arial"/>
          <w:b/>
        </w:rPr>
        <w:t>Summer Term</w:t>
      </w:r>
    </w:p>
    <w:p w:rsidR="00453294" w:rsidRPr="00453294" w:rsidRDefault="00453294" w:rsidP="00453294">
      <w:pPr>
        <w:tabs>
          <w:tab w:val="left" w:pos="2880"/>
          <w:tab w:val="left" w:pos="648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DSLT-2500</w:t>
      </w:r>
      <w:r w:rsidRPr="00453294">
        <w:rPr>
          <w:rFonts w:ascii="Arial" w:eastAsia="Calibri" w:hAnsi="Arial" w:cs="Arial"/>
        </w:rPr>
        <w:tab/>
        <w:t>Diesel Tech Internship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u w:val="single"/>
        </w:rPr>
        <w:t>3.0</w:t>
      </w:r>
    </w:p>
    <w:p w:rsidR="00453294" w:rsidRPr="00453294" w:rsidRDefault="00453294" w:rsidP="00453294">
      <w:pPr>
        <w:tabs>
          <w:tab w:val="left" w:pos="2880"/>
          <w:tab w:val="left" w:pos="6480"/>
        </w:tabs>
        <w:spacing w:after="0"/>
        <w:ind w:left="108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Total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3.0</w:t>
      </w:r>
    </w:p>
    <w:p w:rsidR="00453294" w:rsidRPr="00453294" w:rsidRDefault="00453294" w:rsidP="00453294">
      <w:pPr>
        <w:tabs>
          <w:tab w:val="left" w:pos="5760"/>
        </w:tabs>
        <w:spacing w:before="120" w:after="60"/>
        <w:ind w:left="360"/>
        <w:rPr>
          <w:rFonts w:ascii="Arial" w:eastAsia="Calibri" w:hAnsi="Arial" w:cs="Arial"/>
          <w:b/>
          <w:bCs/>
        </w:rPr>
      </w:pPr>
      <w:r w:rsidRPr="00453294">
        <w:rPr>
          <w:rFonts w:ascii="Arial" w:eastAsia="Calibri" w:hAnsi="Arial" w:cs="Arial"/>
          <w:b/>
          <w:bCs/>
        </w:rPr>
        <w:t>Third Semester – Fall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DSLT-1050</w:t>
      </w:r>
      <w:r w:rsidRPr="00453294">
        <w:rPr>
          <w:rFonts w:ascii="Arial" w:eastAsia="Calibri" w:hAnsi="Arial" w:cs="Arial"/>
        </w:rPr>
        <w:tab/>
        <w:t>Brake Systems</w:t>
      </w:r>
      <w:r w:rsidRPr="00453294">
        <w:rPr>
          <w:rFonts w:ascii="Arial" w:eastAsia="Calibri" w:hAnsi="Arial" w:cs="Arial"/>
        </w:rPr>
        <w:tab/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DSLT-2150</w:t>
      </w:r>
      <w:r w:rsidRPr="00453294">
        <w:rPr>
          <w:rFonts w:ascii="Arial" w:eastAsia="Calibri" w:hAnsi="Arial" w:cs="Arial"/>
        </w:rPr>
        <w:tab/>
        <w:t>Electrical II</w:t>
      </w:r>
      <w:r w:rsidRPr="00453294">
        <w:rPr>
          <w:rFonts w:ascii="Arial" w:eastAsia="Calibri" w:hAnsi="Arial" w:cs="Arial"/>
        </w:rPr>
        <w:tab/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DSLT-1210</w:t>
      </w:r>
      <w:r w:rsidRPr="00453294">
        <w:rPr>
          <w:rFonts w:ascii="Arial" w:eastAsia="Calibri" w:hAnsi="Arial" w:cs="Arial"/>
        </w:rPr>
        <w:tab/>
        <w:t>Essential Professional Skills</w:t>
      </w:r>
      <w:r w:rsidRPr="00453294">
        <w:rPr>
          <w:rFonts w:ascii="Arial" w:eastAsia="Calibri" w:hAnsi="Arial" w:cs="Arial"/>
        </w:rPr>
        <w:tab/>
        <w:t>2.0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DSLT-2350</w:t>
      </w:r>
      <w:r w:rsidRPr="00453294">
        <w:rPr>
          <w:rFonts w:ascii="Arial" w:eastAsia="Calibri" w:hAnsi="Arial" w:cs="Arial"/>
        </w:rPr>
        <w:tab/>
        <w:t>Hydraulics</w:t>
      </w:r>
      <w:r w:rsidRPr="00453294">
        <w:rPr>
          <w:rFonts w:ascii="Arial" w:eastAsia="Calibri" w:hAnsi="Arial" w:cs="Arial"/>
        </w:rPr>
        <w:tab/>
        <w:t>2.0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DSLT-2010</w:t>
      </w:r>
      <w:r w:rsidRPr="00453294">
        <w:rPr>
          <w:rFonts w:ascii="Arial" w:eastAsia="Calibri" w:hAnsi="Arial" w:cs="Arial"/>
        </w:rPr>
        <w:tab/>
        <w:t>Suspension, Steering &amp; Alignment</w:t>
      </w:r>
      <w:r w:rsidRPr="00453294">
        <w:rPr>
          <w:rFonts w:ascii="Arial" w:eastAsia="Calibri" w:hAnsi="Arial" w:cs="Arial"/>
        </w:rPr>
        <w:tab/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ab/>
        <w:t>Oral Communications, Personal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  <w:u w:val="single"/>
        </w:rPr>
      </w:pPr>
      <w:r w:rsidRPr="00453294">
        <w:rPr>
          <w:rFonts w:ascii="Arial" w:eastAsia="Calibri" w:hAnsi="Arial" w:cs="Arial"/>
        </w:rPr>
        <w:tab/>
        <w:t xml:space="preserve">   Development Elective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u w:val="single"/>
        </w:rPr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Total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16.0</w:t>
      </w:r>
    </w:p>
    <w:p w:rsidR="00453294" w:rsidRPr="00453294" w:rsidRDefault="00453294" w:rsidP="00453294">
      <w:pPr>
        <w:tabs>
          <w:tab w:val="left" w:pos="5760"/>
        </w:tabs>
        <w:spacing w:before="120" w:after="60"/>
        <w:ind w:left="360"/>
        <w:rPr>
          <w:rFonts w:ascii="Arial" w:eastAsia="Calibri" w:hAnsi="Arial" w:cs="Arial"/>
          <w:b/>
        </w:rPr>
      </w:pPr>
      <w:r w:rsidRPr="00453294">
        <w:rPr>
          <w:rFonts w:ascii="Arial" w:eastAsia="Calibri" w:hAnsi="Arial" w:cs="Arial"/>
          <w:b/>
        </w:rPr>
        <w:t>Fourth Semester – Spring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AUTO-1350</w:t>
      </w:r>
      <w:r w:rsidRPr="00453294">
        <w:rPr>
          <w:rFonts w:ascii="Arial" w:eastAsia="Calibri" w:hAnsi="Arial" w:cs="Arial"/>
        </w:rPr>
        <w:tab/>
        <w:t>Automotive Heating &amp; Air</w:t>
      </w:r>
      <w:r w:rsidRPr="00453294">
        <w:rPr>
          <w:rFonts w:ascii="Arial" w:eastAsia="Calibri" w:hAnsi="Arial" w:cs="Arial"/>
        </w:rPr>
        <w:tab/>
        <w:t>4.0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ab/>
        <w:t>Conditioning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AUTO-1360</w:t>
      </w:r>
      <w:r w:rsidRPr="00453294">
        <w:rPr>
          <w:rFonts w:ascii="Arial" w:eastAsia="Calibri" w:hAnsi="Arial" w:cs="Arial"/>
        </w:rPr>
        <w:tab/>
        <w:t>Automotive Air Conditioning R134-A</w:t>
      </w:r>
      <w:r w:rsidRPr="00453294">
        <w:rPr>
          <w:rFonts w:ascii="Arial" w:eastAsia="Calibri" w:hAnsi="Arial" w:cs="Arial"/>
        </w:rPr>
        <w:tab/>
        <w:t>1.0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DSLT-2200</w:t>
      </w:r>
      <w:r w:rsidRPr="00453294">
        <w:rPr>
          <w:rFonts w:ascii="Arial" w:eastAsia="Calibri" w:hAnsi="Arial" w:cs="Arial"/>
        </w:rPr>
        <w:tab/>
        <w:t>Electronics</w:t>
      </w:r>
      <w:r w:rsidRPr="00453294">
        <w:rPr>
          <w:rFonts w:ascii="Arial" w:eastAsia="Calibri" w:hAnsi="Arial" w:cs="Arial"/>
        </w:rPr>
        <w:tab/>
        <w:t>2.0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>DSLT-2250</w:t>
      </w:r>
      <w:r w:rsidRPr="00453294">
        <w:rPr>
          <w:rFonts w:ascii="Arial" w:eastAsia="Calibri" w:hAnsi="Arial" w:cs="Arial"/>
        </w:rPr>
        <w:tab/>
        <w:t>Emissions</w:t>
      </w:r>
      <w:r w:rsidRPr="00453294">
        <w:rPr>
          <w:rFonts w:ascii="Arial" w:eastAsia="Calibri" w:hAnsi="Arial" w:cs="Arial"/>
        </w:rPr>
        <w:tab/>
        <w:t>2.0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lastRenderedPageBreak/>
        <w:t>INFO-1100</w:t>
      </w:r>
      <w:r w:rsidRPr="00453294">
        <w:rPr>
          <w:rFonts w:ascii="Arial" w:eastAsia="Calibri" w:hAnsi="Arial" w:cs="Arial"/>
        </w:rPr>
        <w:tab/>
        <w:t>Microcomputer Applications</w:t>
      </w:r>
      <w:r w:rsidRPr="00453294">
        <w:rPr>
          <w:rFonts w:ascii="Arial" w:eastAsia="Calibri" w:hAnsi="Arial" w:cs="Arial"/>
        </w:rPr>
        <w:tab/>
        <w:t>3.0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  <w:u w:val="single"/>
        </w:rPr>
      </w:pPr>
      <w:r w:rsidRPr="00453294">
        <w:rPr>
          <w:rFonts w:ascii="Arial" w:eastAsia="Calibri" w:hAnsi="Arial" w:cs="Arial"/>
        </w:rPr>
        <w:tab/>
        <w:t>Lab or Social Science GE Elective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u w:val="single"/>
        </w:rPr>
        <w:t>3.0 – 4.0</w:t>
      </w:r>
    </w:p>
    <w:p w:rsidR="00453294" w:rsidRPr="00453294" w:rsidRDefault="00453294" w:rsidP="00453294">
      <w:pPr>
        <w:tabs>
          <w:tab w:val="left" w:pos="2880"/>
          <w:tab w:val="left" w:pos="6390"/>
        </w:tabs>
        <w:spacing w:after="0"/>
        <w:ind w:left="720"/>
        <w:rPr>
          <w:rFonts w:ascii="Arial" w:eastAsia="Calibri" w:hAnsi="Arial" w:cs="Arial"/>
        </w:rPr>
      </w:pP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Total</w:t>
      </w:r>
      <w:r w:rsidRPr="00453294">
        <w:rPr>
          <w:rFonts w:ascii="Arial" w:eastAsia="Calibri" w:hAnsi="Arial" w:cs="Arial"/>
        </w:rPr>
        <w:tab/>
      </w:r>
      <w:r w:rsidRPr="00453294">
        <w:rPr>
          <w:rFonts w:ascii="Arial" w:eastAsia="Calibri" w:hAnsi="Arial" w:cs="Arial"/>
          <w:b/>
        </w:rPr>
        <w:t>15.0 – 16.0</w:t>
      </w:r>
    </w:p>
    <w:p w:rsidR="00453294" w:rsidRPr="00453294" w:rsidRDefault="00453294" w:rsidP="00453294">
      <w:pPr>
        <w:tabs>
          <w:tab w:val="left" w:pos="6390"/>
        </w:tabs>
        <w:spacing w:before="120" w:after="60"/>
        <w:ind w:left="2880"/>
        <w:rPr>
          <w:rFonts w:ascii="Arial" w:eastAsia="Calibri" w:hAnsi="Arial" w:cs="Arial"/>
          <w:b/>
          <w:bCs/>
        </w:rPr>
      </w:pPr>
      <w:r w:rsidRPr="00453294">
        <w:rPr>
          <w:rFonts w:ascii="Arial" w:eastAsia="Calibri" w:hAnsi="Arial" w:cs="Arial"/>
          <w:b/>
          <w:bCs/>
        </w:rPr>
        <w:t>Total Credit Hour Requirements</w:t>
      </w:r>
      <w:r w:rsidRPr="00453294">
        <w:rPr>
          <w:rFonts w:ascii="Arial" w:eastAsia="Calibri" w:hAnsi="Arial" w:cs="Arial"/>
          <w:b/>
          <w:bCs/>
        </w:rPr>
        <w:tab/>
        <w:t>64.0 – 66.0</w:t>
      </w:r>
    </w:p>
    <w:p w:rsidR="003F47B7" w:rsidRDefault="003F47B7"/>
    <w:p w:rsidR="003F47B7" w:rsidRDefault="003F47B7"/>
    <w:p w:rsidR="003F47B7" w:rsidRDefault="003F47B7"/>
    <w:p w:rsidR="003F47B7" w:rsidRDefault="003F47B7"/>
    <w:sectPr w:rsidR="003F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B7"/>
    <w:rsid w:val="00274E04"/>
    <w:rsid w:val="003F47B7"/>
    <w:rsid w:val="00453294"/>
    <w:rsid w:val="009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9317"/>
  <w15:chartTrackingRefBased/>
  <w15:docId w15:val="{A5BFE3CE-BDAE-4D67-9BF5-1DF721B6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1077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WNCC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Judy</dc:creator>
  <cp:keywords/>
  <dc:description/>
  <cp:lastModifiedBy>Maureen Galen</cp:lastModifiedBy>
  <cp:revision>2</cp:revision>
  <dcterms:created xsi:type="dcterms:W3CDTF">2021-03-05T18:48:00Z</dcterms:created>
  <dcterms:modified xsi:type="dcterms:W3CDTF">2021-03-05T18:48:00Z</dcterms:modified>
</cp:coreProperties>
</file>